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6A1" w:rsidRPr="00187135" w:rsidRDefault="009336A1" w:rsidP="009336A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bookmarkStart w:id="0" w:name="_GoBack"/>
      <w:bookmarkEnd w:id="0"/>
      <w:r w:rsidRPr="0018713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ДЕЙСТВИЯ ПРИ НЕСЧАТНЫХ СЛУЧАЯХ НА ВОДЕ</w:t>
      </w:r>
    </w:p>
    <w:p w:rsidR="009336A1" w:rsidRPr="00302B3B" w:rsidRDefault="009336A1" w:rsidP="009336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6A1" w:rsidRPr="00302B3B" w:rsidRDefault="009336A1" w:rsidP="001871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B3B">
        <w:rPr>
          <w:rFonts w:ascii="Times New Roman" w:hAnsi="Times New Roman" w:cs="Times New Roman"/>
          <w:b/>
          <w:sz w:val="28"/>
          <w:szCs w:val="28"/>
        </w:rPr>
        <w:t>Если не удалось избежать несчастного случая на воде, необходимо выполнить следующие действия.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6A1" w:rsidRPr="00187135" w:rsidRDefault="0039029D" w:rsidP="009336A1">
      <w:pPr>
        <w:spacing w:after="0" w:line="24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18713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ЕСЛИ ТОНЕТ ЧЕЛОВЕК: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- Сразу громко зовите на помощь: «Человек тонет!»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- Попросите вызвать спасателей и «скорую помощь».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- Бросьте тонущему спасательный круг, длинную веревку с узлом на конце.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 xml:space="preserve">- Если хорошо плаваете, снимите одежду и обувь и вплавь доберитесь до тонущего. 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36A1" w:rsidRPr="00187135" w:rsidRDefault="0039029D" w:rsidP="009336A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18713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ЕСЛИ ТОНЕШ</w:t>
      </w:r>
      <w:r w:rsidR="00302B3B" w:rsidRPr="0018713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Ь</w:t>
      </w:r>
      <w:r w:rsidRPr="0018713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САМ</w:t>
      </w:r>
      <w:r w:rsidR="0018713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: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- Не паникуйте.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- Снимите с себя лишнюю одежду, обувь, кричи, зови на помощь.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- Перевернитесь на спину, широко раскиньте руки, расслабьтесь, сделайте несколько глубоких вдохов.</w:t>
      </w:r>
    </w:p>
    <w:p w:rsidR="009336A1" w:rsidRPr="00302B3B" w:rsidRDefault="009336A1" w:rsidP="009336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6A1" w:rsidRPr="00187135" w:rsidRDefault="009336A1" w:rsidP="009336A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18713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ПОМОЩЬ ПРИ УТОПЛЕНИИ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6A1" w:rsidRPr="00187135" w:rsidRDefault="0039029D" w:rsidP="009336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87135">
        <w:rPr>
          <w:rFonts w:ascii="Times New Roman" w:hAnsi="Times New Roman" w:cs="Times New Roman"/>
          <w:b/>
          <w:sz w:val="28"/>
          <w:szCs w:val="28"/>
        </w:rPr>
        <w:t>ПРИ ОКАЗАНИИ ПОМОЩИ УТОПАЮЩЕМУ НЕОБХОДИМО: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1. Перевернуть пострадавшего лицом вниз, опустить голову ниже таза.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2. Очистить ротовую полость.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3. Резко надавить на корень языка.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4. При появлении рвотного и кашлевого рефлексов - добиться полного удаления воды из дыхательных путей и желудка.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6. Вызвать “Скорую помощь”.</w:t>
      </w:r>
    </w:p>
    <w:p w:rsidR="0039029D" w:rsidRPr="00302B3B" w:rsidRDefault="0039029D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Если человек уже погрузился в воду, не оставляйте попыток найти его на глубине, а затем вернуть к жизни. Это можно сделать, если утонувший находился в воде не более 6 минут.</w:t>
      </w:r>
    </w:p>
    <w:p w:rsidR="009336A1" w:rsidRPr="00302B3B" w:rsidRDefault="009336A1" w:rsidP="009336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2B3B">
        <w:rPr>
          <w:rFonts w:ascii="Times New Roman" w:hAnsi="Times New Roman" w:cs="Times New Roman"/>
          <w:sz w:val="28"/>
          <w:szCs w:val="28"/>
        </w:rPr>
        <w:t>НЕЛЬЗЯ ОСТАВЛЯТЬ ПОСТРАДАВШЕГО БЕЗ ВНИМАНИЯ (в любой момент может произойти остановка сердца)</w:t>
      </w:r>
      <w:r w:rsidR="0039029D" w:rsidRPr="00302B3B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302B3B">
        <w:rPr>
          <w:rFonts w:ascii="Times New Roman" w:hAnsi="Times New Roman" w:cs="Times New Roman"/>
          <w:sz w:val="28"/>
          <w:szCs w:val="28"/>
        </w:rPr>
        <w:t>САМОСТОЯТЕЛЬНО ПЕРЕВОЗИТЬ ПОСТРАДАВШЕГО, ЕСЛИ ЕСТЬ ВОЗМОЖНОСТЬ ВЫЗВАТЬ</w:t>
      </w:r>
      <w:r w:rsidR="0039029D" w:rsidRPr="00302B3B">
        <w:rPr>
          <w:rFonts w:ascii="Times New Roman" w:hAnsi="Times New Roman" w:cs="Times New Roman"/>
          <w:sz w:val="28"/>
          <w:szCs w:val="28"/>
        </w:rPr>
        <w:t xml:space="preserve"> СПАСАТЕЛЬНУЮ СЛУЖБУ!</w:t>
      </w:r>
    </w:p>
    <w:p w:rsidR="00ED2E37" w:rsidRPr="00187135" w:rsidRDefault="009336A1" w:rsidP="0018713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187135">
        <w:rPr>
          <w:rFonts w:ascii="Times New Roman" w:hAnsi="Times New Roman" w:cs="Times New Roman"/>
          <w:b/>
          <w:color w:val="C00000"/>
          <w:sz w:val="32"/>
          <w:szCs w:val="32"/>
        </w:rPr>
        <w:t>Помните! Только неукоснительное соблюдение мер безопасного поведения на воде может предупредить беду.</w:t>
      </w:r>
    </w:p>
    <w:sectPr w:rsidR="00ED2E37" w:rsidRPr="00187135" w:rsidSect="00187135">
      <w:pgSz w:w="11906" w:h="16838"/>
      <w:pgMar w:top="851" w:right="851" w:bottom="1134" w:left="851" w:header="708" w:footer="708" w:gutter="0"/>
      <w:pgBorders w:offsetFrom="page">
        <w:top w:val="peopleWaving" w:sz="15" w:space="24" w:color="FF0000"/>
        <w:left w:val="peopleWaving" w:sz="15" w:space="24" w:color="FF0000"/>
        <w:bottom w:val="peopleWaving" w:sz="15" w:space="24" w:color="FF0000"/>
        <w:right w:val="peopleWaving" w:sz="15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E37"/>
    <w:rsid w:val="0009684B"/>
    <w:rsid w:val="00187135"/>
    <w:rsid w:val="00302B3B"/>
    <w:rsid w:val="0039029D"/>
    <w:rsid w:val="009336A1"/>
    <w:rsid w:val="00C303DB"/>
    <w:rsid w:val="00ED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8B1FC-48CC-4B78-9538-AAC5AA8A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3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36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3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dcterms:created xsi:type="dcterms:W3CDTF">2020-07-20T04:16:00Z</dcterms:created>
  <dcterms:modified xsi:type="dcterms:W3CDTF">2020-07-20T04:16:00Z</dcterms:modified>
</cp:coreProperties>
</file>